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2383" w14:textId="77777777" w:rsidR="00CF059F" w:rsidRPr="008F3651" w:rsidRDefault="00CF059F" w:rsidP="00CF059F">
      <w:pPr>
        <w:pStyle w:val="ac"/>
        <w:ind w:firstLine="0"/>
        <w:jc w:val="center"/>
        <w:rPr>
          <w:b/>
        </w:rPr>
      </w:pPr>
      <w:r w:rsidRPr="008F3651">
        <w:rPr>
          <w:b/>
        </w:rPr>
        <w:t xml:space="preserve">Зачетные требования для дзюдоистов </w:t>
      </w:r>
    </w:p>
    <w:p w14:paraId="78AC62D4" w14:textId="77777777" w:rsidR="00CF059F" w:rsidRPr="008F3651" w:rsidRDefault="00CF059F" w:rsidP="00CF059F">
      <w:pPr>
        <w:pStyle w:val="ac"/>
        <w:ind w:firstLine="0"/>
        <w:jc w:val="center"/>
        <w:rPr>
          <w:b/>
        </w:rPr>
      </w:pPr>
      <w:r w:rsidRPr="008F3651">
        <w:rPr>
          <w:b/>
        </w:rPr>
        <w:t xml:space="preserve">учебно-тренировочных групп 1-года обучения </w:t>
      </w:r>
    </w:p>
    <w:p w14:paraId="0858642B" w14:textId="77777777" w:rsidR="00CF059F" w:rsidRPr="008F3651" w:rsidRDefault="00CF059F" w:rsidP="00CF059F">
      <w:pPr>
        <w:pStyle w:val="ac"/>
        <w:ind w:firstLine="0"/>
        <w:jc w:val="center"/>
        <w:rPr>
          <w:b/>
        </w:rPr>
      </w:pPr>
      <w:r w:rsidRPr="008F3651">
        <w:rPr>
          <w:b/>
        </w:rPr>
        <w:t>для контроля развития физических качеств.</w:t>
      </w:r>
    </w:p>
    <w:p w14:paraId="4207708E" w14:textId="77777777" w:rsidR="00CF059F" w:rsidRDefault="00CF059F" w:rsidP="00CF059F">
      <w:pPr>
        <w:pStyle w:val="ac"/>
        <w:ind w:firstLine="0"/>
        <w:jc w:val="center"/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771"/>
        <w:gridCol w:w="3543"/>
        <w:gridCol w:w="886"/>
        <w:gridCol w:w="832"/>
        <w:gridCol w:w="348"/>
      </w:tblGrid>
      <w:tr w:rsidR="00CF059F" w14:paraId="65AF61A1" w14:textId="77777777" w:rsidTr="00DB5A1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cantSplit/>
          <w:trHeight w:val="517"/>
        </w:trPr>
        <w:tc>
          <w:tcPr>
            <w:tcW w:w="1919" w:type="dxa"/>
            <w:vMerge w:val="restart"/>
          </w:tcPr>
          <w:p w14:paraId="3275D480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двигательной деятельности</w:t>
            </w:r>
          </w:p>
        </w:tc>
        <w:tc>
          <w:tcPr>
            <w:tcW w:w="1771" w:type="dxa"/>
            <w:vMerge w:val="restart"/>
          </w:tcPr>
          <w:p w14:paraId="6D65EEF7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Развиваемое физическое качество</w:t>
            </w:r>
          </w:p>
        </w:tc>
        <w:tc>
          <w:tcPr>
            <w:tcW w:w="3543" w:type="dxa"/>
            <w:vMerge w:val="restart"/>
          </w:tcPr>
          <w:p w14:paraId="7A8D69F8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Упражнения </w:t>
            </w:r>
          </w:p>
        </w:tc>
        <w:tc>
          <w:tcPr>
            <w:tcW w:w="1718" w:type="dxa"/>
            <w:gridSpan w:val="2"/>
            <w:tcBorders>
              <w:bottom w:val="nil"/>
            </w:tcBorders>
          </w:tcPr>
          <w:p w14:paraId="1E27533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лет</w:t>
            </w:r>
          </w:p>
        </w:tc>
      </w:tr>
      <w:tr w:rsidR="00CF059F" w14:paraId="6CAB9B4E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919" w:type="dxa"/>
            <w:vMerge/>
          </w:tcPr>
          <w:p w14:paraId="14414DB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Merge/>
          </w:tcPr>
          <w:p w14:paraId="284FDC85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543" w:type="dxa"/>
            <w:vMerge/>
          </w:tcPr>
          <w:p w14:paraId="1ACBAF23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86" w:type="dxa"/>
          </w:tcPr>
          <w:p w14:paraId="130A9CDF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50кг</w:t>
            </w:r>
          </w:p>
        </w:tc>
        <w:tc>
          <w:tcPr>
            <w:tcW w:w="832" w:type="dxa"/>
          </w:tcPr>
          <w:p w14:paraId="1930D19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Св. </w:t>
            </w:r>
          </w:p>
          <w:p w14:paraId="00E602CD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b/>
                  <w:sz w:val="24"/>
                </w:rPr>
                <w:t>50 кг</w:t>
              </w:r>
            </w:smartTag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8" w:type="dxa"/>
            <w:vMerge w:val="restart"/>
            <w:tcBorders>
              <w:top w:val="nil"/>
              <w:bottom w:val="nil"/>
              <w:right w:val="nil"/>
            </w:tcBorders>
          </w:tcPr>
          <w:p w14:paraId="13061DA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</w:tr>
      <w:tr w:rsidR="00CF059F" w14:paraId="4BB455C3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19" w:type="dxa"/>
            <w:vMerge w:val="restart"/>
          </w:tcPr>
          <w:p w14:paraId="0E71E14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1DD470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0FA9B4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1771" w:type="dxa"/>
            <w:tcBorders>
              <w:bottom w:val="single" w:sz="2" w:space="0" w:color="auto"/>
            </w:tcBorders>
          </w:tcPr>
          <w:p w14:paraId="0923D46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14:paraId="3E99271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  <w:r>
              <w:rPr>
                <w:sz w:val="24"/>
              </w:rPr>
              <w:t xml:space="preserve"> (с)</w:t>
            </w:r>
          </w:p>
          <w:p w14:paraId="147CD6B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4"/>
                </w:rPr>
                <w:t>60 м</w:t>
              </w:r>
            </w:smartTag>
            <w:r>
              <w:rPr>
                <w:sz w:val="24"/>
              </w:rPr>
              <w:t xml:space="preserve"> (с)</w:t>
            </w:r>
          </w:p>
          <w:p w14:paraId="14455FD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886" w:type="dxa"/>
            <w:tcBorders>
              <w:bottom w:val="single" w:sz="2" w:space="0" w:color="auto"/>
            </w:tcBorders>
          </w:tcPr>
          <w:p w14:paraId="447B0B5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  <w:p w14:paraId="3F6E8D4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  <w:p w14:paraId="0F2DB42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2" w:space="0" w:color="auto"/>
            </w:tcBorders>
          </w:tcPr>
          <w:p w14:paraId="676434B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  <w:p w14:paraId="0A46814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  <w:p w14:paraId="4DDA813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529C27E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6B31FE7B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919" w:type="dxa"/>
            <w:vMerge/>
          </w:tcPr>
          <w:p w14:paraId="604AE93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2" w:space="0" w:color="auto"/>
            </w:tcBorders>
          </w:tcPr>
          <w:p w14:paraId="34E0BDF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Скоростно-</w:t>
            </w:r>
            <w:proofErr w:type="gramStart"/>
            <w:r>
              <w:rPr>
                <w:sz w:val="24"/>
              </w:rPr>
              <w:t>силовые  кач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2" w:space="0" w:color="auto"/>
            </w:tcBorders>
          </w:tcPr>
          <w:p w14:paraId="2CE56DC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в длину с места (см) </w:t>
            </w:r>
          </w:p>
        </w:tc>
        <w:tc>
          <w:tcPr>
            <w:tcW w:w="886" w:type="dxa"/>
            <w:tcBorders>
              <w:top w:val="single" w:sz="2" w:space="0" w:color="auto"/>
            </w:tcBorders>
          </w:tcPr>
          <w:p w14:paraId="78B2119C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165</w:t>
            </w:r>
          </w:p>
        </w:tc>
        <w:tc>
          <w:tcPr>
            <w:tcW w:w="832" w:type="dxa"/>
            <w:tcBorders>
              <w:top w:val="single" w:sz="2" w:space="0" w:color="auto"/>
            </w:tcBorders>
          </w:tcPr>
          <w:p w14:paraId="625A7A17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440ABE4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45EBBD9E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77FCB555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</w:tcPr>
          <w:p w14:paraId="34C5797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Ловкость </w:t>
            </w:r>
          </w:p>
        </w:tc>
        <w:tc>
          <w:tcPr>
            <w:tcW w:w="3543" w:type="dxa"/>
          </w:tcPr>
          <w:p w14:paraId="16D0856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Челночный бег 3х10 м с ходу(с)</w:t>
            </w:r>
          </w:p>
        </w:tc>
        <w:tc>
          <w:tcPr>
            <w:tcW w:w="886" w:type="dxa"/>
          </w:tcPr>
          <w:p w14:paraId="589A470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32" w:type="dxa"/>
          </w:tcPr>
          <w:p w14:paraId="31A3175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58C2D82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2072C774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7FD6219F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</w:tcPr>
          <w:p w14:paraId="54D4DF0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Выносливость </w:t>
            </w:r>
          </w:p>
        </w:tc>
        <w:tc>
          <w:tcPr>
            <w:tcW w:w="3543" w:type="dxa"/>
          </w:tcPr>
          <w:p w14:paraId="057DCD2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4"/>
                </w:rPr>
                <w:t>1500 м</w:t>
              </w:r>
            </w:smartTag>
            <w:r>
              <w:rPr>
                <w:sz w:val="24"/>
              </w:rPr>
              <w:t xml:space="preserve"> (мин, с)</w:t>
            </w:r>
          </w:p>
        </w:tc>
        <w:tc>
          <w:tcPr>
            <w:tcW w:w="886" w:type="dxa"/>
          </w:tcPr>
          <w:p w14:paraId="46349D1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832" w:type="dxa"/>
          </w:tcPr>
          <w:p w14:paraId="6B7C986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25F0C2E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30C507C0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919" w:type="dxa"/>
            <w:vMerge w:val="restart"/>
          </w:tcPr>
          <w:p w14:paraId="6E5A804F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20F9485E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165A06C2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16C1F454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29C708AB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53A44CE8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61273061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3777D9BF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Гимнастика </w:t>
            </w:r>
          </w:p>
        </w:tc>
        <w:tc>
          <w:tcPr>
            <w:tcW w:w="1771" w:type="dxa"/>
            <w:vMerge w:val="restart"/>
          </w:tcPr>
          <w:p w14:paraId="0BE94C6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025DBD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76FDD0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Сила </w:t>
            </w:r>
          </w:p>
        </w:tc>
        <w:tc>
          <w:tcPr>
            <w:tcW w:w="3543" w:type="dxa"/>
          </w:tcPr>
          <w:p w14:paraId="397F8DD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(кол-во раз)</w:t>
            </w:r>
          </w:p>
        </w:tc>
        <w:tc>
          <w:tcPr>
            <w:tcW w:w="886" w:type="dxa"/>
          </w:tcPr>
          <w:p w14:paraId="6D72513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2" w:type="dxa"/>
          </w:tcPr>
          <w:p w14:paraId="55A1B2F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375AC85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14EFE2C9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11C72F8A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21776BF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14:paraId="7D76C53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Поднимание ног до хвата руками в висе на гимнастической стенке (кол-во раз)</w:t>
            </w:r>
          </w:p>
        </w:tc>
        <w:tc>
          <w:tcPr>
            <w:tcW w:w="886" w:type="dxa"/>
          </w:tcPr>
          <w:p w14:paraId="5078B5E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1E85B7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2" w:type="dxa"/>
          </w:tcPr>
          <w:p w14:paraId="0A0A465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73A3EF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208E7A2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1BD0B28C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51DC0598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</w:tcPr>
          <w:p w14:paraId="00CF8A7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Выносливость </w:t>
            </w:r>
          </w:p>
        </w:tc>
        <w:tc>
          <w:tcPr>
            <w:tcW w:w="3543" w:type="dxa"/>
          </w:tcPr>
          <w:p w14:paraId="350090F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(кол-во раз)</w:t>
            </w:r>
          </w:p>
        </w:tc>
        <w:tc>
          <w:tcPr>
            <w:tcW w:w="886" w:type="dxa"/>
          </w:tcPr>
          <w:p w14:paraId="71C6060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2" w:type="dxa"/>
          </w:tcPr>
          <w:p w14:paraId="54E15B7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647FF46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0D84BF36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305E5A22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  <w:vMerge w:val="restart"/>
          </w:tcPr>
          <w:p w14:paraId="2EB4A9D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3E353C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311AA2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77B937C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3543" w:type="dxa"/>
          </w:tcPr>
          <w:p w14:paraId="179D2A6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за 20 с (кол-во раз)</w:t>
            </w:r>
          </w:p>
        </w:tc>
        <w:tc>
          <w:tcPr>
            <w:tcW w:w="886" w:type="dxa"/>
          </w:tcPr>
          <w:p w14:paraId="036F8C8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96DEC5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2" w:type="dxa"/>
          </w:tcPr>
          <w:p w14:paraId="3911417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608527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68512EF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452395DF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38A8348A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27F4554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14:paraId="6378085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за 20 с (кол-во раз)</w:t>
            </w:r>
          </w:p>
        </w:tc>
        <w:tc>
          <w:tcPr>
            <w:tcW w:w="886" w:type="dxa"/>
          </w:tcPr>
          <w:p w14:paraId="0EE3D38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2" w:type="dxa"/>
          </w:tcPr>
          <w:p w14:paraId="5535F20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1192BB2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76D60067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013974C4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1441342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14:paraId="2479C74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Подъём туловища лежа на спине за 20 с (кол-во раз)</w:t>
            </w:r>
          </w:p>
        </w:tc>
        <w:tc>
          <w:tcPr>
            <w:tcW w:w="886" w:type="dxa"/>
          </w:tcPr>
          <w:p w14:paraId="6EDEECB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2" w:type="dxa"/>
          </w:tcPr>
          <w:p w14:paraId="792BD24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212DD87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665C89C7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0ADA71F2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</w:tcPr>
          <w:p w14:paraId="7952149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Ловкость </w:t>
            </w:r>
          </w:p>
        </w:tc>
        <w:tc>
          <w:tcPr>
            <w:tcW w:w="3543" w:type="dxa"/>
          </w:tcPr>
          <w:p w14:paraId="5CEC261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 кувырков вперед (с)</w:t>
            </w:r>
          </w:p>
        </w:tc>
        <w:tc>
          <w:tcPr>
            <w:tcW w:w="886" w:type="dxa"/>
          </w:tcPr>
          <w:p w14:paraId="6A7D2BE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32" w:type="dxa"/>
          </w:tcPr>
          <w:p w14:paraId="5F0ADD1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3ED0ABD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707E15A9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919" w:type="dxa"/>
            <w:vMerge w:val="restart"/>
          </w:tcPr>
          <w:p w14:paraId="071E861E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  <w:p w14:paraId="390BD2D0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Другие виды</w:t>
            </w:r>
          </w:p>
        </w:tc>
        <w:tc>
          <w:tcPr>
            <w:tcW w:w="1771" w:type="dxa"/>
            <w:vMerge w:val="restart"/>
          </w:tcPr>
          <w:p w14:paraId="15A34BF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14:paraId="34A5BA0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3 кг"/>
              </w:smartTagPr>
              <w:r>
                <w:rPr>
                  <w:sz w:val="24"/>
                </w:rPr>
                <w:t>3 кг</w:t>
              </w:r>
            </w:smartTag>
            <w:r>
              <w:rPr>
                <w:sz w:val="24"/>
              </w:rPr>
              <w:t>) из-за головы вперед (м)</w:t>
            </w:r>
          </w:p>
        </w:tc>
        <w:tc>
          <w:tcPr>
            <w:tcW w:w="886" w:type="dxa"/>
          </w:tcPr>
          <w:p w14:paraId="54DEE8C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832" w:type="dxa"/>
          </w:tcPr>
          <w:p w14:paraId="0694D74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1713DFD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599B7939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919" w:type="dxa"/>
            <w:vMerge/>
          </w:tcPr>
          <w:p w14:paraId="3011F233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3B85677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14:paraId="07DF316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3 кг"/>
              </w:smartTagPr>
              <w:r>
                <w:rPr>
                  <w:sz w:val="24"/>
                </w:rPr>
                <w:t>3 кг</w:t>
              </w:r>
            </w:smartTag>
            <w:r>
              <w:rPr>
                <w:sz w:val="24"/>
              </w:rPr>
              <w:t>) назад (м.)</w:t>
            </w:r>
          </w:p>
        </w:tc>
        <w:tc>
          <w:tcPr>
            <w:tcW w:w="886" w:type="dxa"/>
          </w:tcPr>
          <w:p w14:paraId="1875EDF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2" w:type="dxa"/>
          </w:tcPr>
          <w:p w14:paraId="7F37F30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" w:type="dxa"/>
            <w:vMerge/>
            <w:tcBorders>
              <w:bottom w:val="nil"/>
              <w:right w:val="nil"/>
            </w:tcBorders>
          </w:tcPr>
          <w:p w14:paraId="20723D0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</w:tbl>
    <w:p w14:paraId="697A4102" w14:textId="5260A5D8" w:rsidR="00CF059F" w:rsidRDefault="00CF059F"/>
    <w:p w14:paraId="60C7331F" w14:textId="77777777" w:rsidR="00CF059F" w:rsidRDefault="00CF059F">
      <w:pPr>
        <w:spacing w:after="160" w:line="278" w:lineRule="auto"/>
      </w:pPr>
      <w:r>
        <w:br w:type="page"/>
      </w:r>
    </w:p>
    <w:p w14:paraId="65D35F98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lastRenderedPageBreak/>
        <w:t>Зачетные требования для дзюдоистов</w:t>
      </w:r>
    </w:p>
    <w:p w14:paraId="79074912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учебно-тренировочных групп 2-го года обучения</w:t>
      </w:r>
    </w:p>
    <w:p w14:paraId="278B253C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для контроля развития физических качеств.</w:t>
      </w:r>
    </w:p>
    <w:p w14:paraId="202045A4" w14:textId="77777777" w:rsidR="00CF059F" w:rsidRDefault="00CF059F" w:rsidP="00CF059F">
      <w:pPr>
        <w:pStyle w:val="ac"/>
        <w:ind w:firstLine="0"/>
        <w:jc w:val="center"/>
        <w:rPr>
          <w:b/>
        </w:rPr>
      </w:pPr>
    </w:p>
    <w:p w14:paraId="111C6C10" w14:textId="77777777" w:rsidR="00CF059F" w:rsidRDefault="00CF059F" w:rsidP="00CF059F">
      <w:pPr>
        <w:pStyle w:val="ac"/>
        <w:ind w:firstLine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3260"/>
        <w:gridCol w:w="851"/>
        <w:gridCol w:w="850"/>
        <w:gridCol w:w="851"/>
      </w:tblGrid>
      <w:tr w:rsidR="00CF059F" w14:paraId="6F6F8A22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43" w:type="dxa"/>
            <w:vMerge w:val="restart"/>
          </w:tcPr>
          <w:p w14:paraId="0A6A603B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двигательной деятельности</w:t>
            </w:r>
          </w:p>
        </w:tc>
        <w:tc>
          <w:tcPr>
            <w:tcW w:w="1843" w:type="dxa"/>
            <w:vMerge w:val="restart"/>
          </w:tcPr>
          <w:p w14:paraId="2DFA76AD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Развиваемое физическое качество</w:t>
            </w:r>
          </w:p>
        </w:tc>
        <w:tc>
          <w:tcPr>
            <w:tcW w:w="3260" w:type="dxa"/>
            <w:vMerge w:val="restart"/>
          </w:tcPr>
          <w:p w14:paraId="7CA78A0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Упражнения </w:t>
            </w:r>
          </w:p>
        </w:tc>
        <w:tc>
          <w:tcPr>
            <w:tcW w:w="2552" w:type="dxa"/>
            <w:gridSpan w:val="3"/>
          </w:tcPr>
          <w:p w14:paraId="426673A6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лет</w:t>
            </w:r>
          </w:p>
        </w:tc>
      </w:tr>
      <w:tr w:rsidR="00CF059F" w14:paraId="10E266A8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Merge/>
          </w:tcPr>
          <w:p w14:paraId="25132A99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B55E6F4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vMerge/>
          </w:tcPr>
          <w:p w14:paraId="598A0165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1E64691E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0D216D2F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b/>
                  <w:sz w:val="24"/>
                </w:rPr>
                <w:t>50 кг</w:t>
              </w:r>
            </w:smartTag>
          </w:p>
        </w:tc>
        <w:tc>
          <w:tcPr>
            <w:tcW w:w="850" w:type="dxa"/>
          </w:tcPr>
          <w:p w14:paraId="566649E9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2D2E656F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b/>
                  <w:sz w:val="24"/>
                </w:rPr>
                <w:t>60 кг</w:t>
              </w:r>
            </w:smartTag>
          </w:p>
        </w:tc>
        <w:tc>
          <w:tcPr>
            <w:tcW w:w="851" w:type="dxa"/>
          </w:tcPr>
          <w:p w14:paraId="67F61B7A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Св.</w:t>
            </w:r>
          </w:p>
          <w:p w14:paraId="67891473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66 кг"/>
              </w:smartTagPr>
              <w:r>
                <w:rPr>
                  <w:b/>
                  <w:sz w:val="24"/>
                </w:rPr>
                <w:t>66 кг</w:t>
              </w:r>
            </w:smartTag>
          </w:p>
        </w:tc>
      </w:tr>
      <w:tr w:rsidR="00CF059F" w14:paraId="65F5A6AA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43" w:type="dxa"/>
            <w:vMerge w:val="restart"/>
          </w:tcPr>
          <w:p w14:paraId="5888FD9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A7488E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3B4EEF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F406CE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759E6DF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14:paraId="59EEC38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  <w:r>
              <w:rPr>
                <w:sz w:val="24"/>
              </w:rPr>
              <w:t xml:space="preserve"> (с)</w:t>
            </w:r>
          </w:p>
          <w:p w14:paraId="37D0D21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4"/>
                </w:rPr>
                <w:t>60 м</w:t>
              </w:r>
            </w:smartTag>
            <w:r>
              <w:rPr>
                <w:sz w:val="24"/>
              </w:rPr>
              <w:t xml:space="preserve"> (с)</w:t>
            </w:r>
          </w:p>
          <w:p w14:paraId="6117817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5DCF4B6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  <w:p w14:paraId="748DD5E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  <w:p w14:paraId="00543DC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3AD22DE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14:paraId="2C376BA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  <w:p w14:paraId="652AD0F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36A097D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  <w:p w14:paraId="49EEA8D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  <w:p w14:paraId="63D10D3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</w:tr>
      <w:tr w:rsidR="00CF059F" w14:paraId="25D64F65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43" w:type="dxa"/>
            <w:vMerge/>
          </w:tcPr>
          <w:p w14:paraId="1C07A8D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6CE60FB5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Скоростно-силовые кач.</w:t>
            </w:r>
          </w:p>
        </w:tc>
        <w:tc>
          <w:tcPr>
            <w:tcW w:w="3260" w:type="dxa"/>
            <w:tcBorders>
              <w:top w:val="single" w:sz="2" w:space="0" w:color="auto"/>
            </w:tcBorders>
          </w:tcPr>
          <w:p w14:paraId="50F5826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Прыжок в длину с места (см)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5984F6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6F2B262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563198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CF059F" w14:paraId="7EFB66EA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29B08DE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540202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Ловкость</w:t>
            </w:r>
          </w:p>
        </w:tc>
        <w:tc>
          <w:tcPr>
            <w:tcW w:w="3260" w:type="dxa"/>
          </w:tcPr>
          <w:p w14:paraId="381E0DC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Челночный бег 3х10 м с ходу (с)</w:t>
            </w:r>
          </w:p>
        </w:tc>
        <w:tc>
          <w:tcPr>
            <w:tcW w:w="851" w:type="dxa"/>
          </w:tcPr>
          <w:p w14:paraId="74023E36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850" w:type="dxa"/>
          </w:tcPr>
          <w:p w14:paraId="1519980E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851" w:type="dxa"/>
          </w:tcPr>
          <w:p w14:paraId="11EAFD12" w14:textId="77777777" w:rsidR="00CF059F" w:rsidRDefault="00CF059F" w:rsidP="00DB5A10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8, 00</w:t>
            </w:r>
          </w:p>
        </w:tc>
      </w:tr>
      <w:tr w:rsidR="00CF059F" w14:paraId="48DEA22F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0DA814E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04357E3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1337B73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4"/>
                </w:rPr>
                <w:t>1500 м</w:t>
              </w:r>
            </w:smartTag>
            <w:r>
              <w:rPr>
                <w:sz w:val="24"/>
              </w:rPr>
              <w:t xml:space="preserve"> (мин с)</w:t>
            </w:r>
          </w:p>
        </w:tc>
        <w:tc>
          <w:tcPr>
            <w:tcW w:w="851" w:type="dxa"/>
            <w:tcBorders>
              <w:bottom w:val="nil"/>
            </w:tcBorders>
          </w:tcPr>
          <w:p w14:paraId="5B7D359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</w:tc>
        <w:tc>
          <w:tcPr>
            <w:tcW w:w="850" w:type="dxa"/>
            <w:tcBorders>
              <w:bottom w:val="nil"/>
            </w:tcBorders>
          </w:tcPr>
          <w:p w14:paraId="6D7CBB1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  <w:tc>
          <w:tcPr>
            <w:tcW w:w="851" w:type="dxa"/>
            <w:tcBorders>
              <w:bottom w:val="nil"/>
            </w:tcBorders>
          </w:tcPr>
          <w:p w14:paraId="6521484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</w:tr>
      <w:tr w:rsidR="00CF059F" w14:paraId="4D5AB748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</w:tcPr>
          <w:p w14:paraId="2000CF7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5A242C1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8BC9E7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71702F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8DA3E4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7944DF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F7FAF3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7072549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843" w:type="dxa"/>
            <w:vMerge w:val="restart"/>
          </w:tcPr>
          <w:p w14:paraId="6D24A6E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224020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A6D8D3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Силовая выносливость</w:t>
            </w:r>
          </w:p>
        </w:tc>
        <w:tc>
          <w:tcPr>
            <w:tcW w:w="3260" w:type="dxa"/>
          </w:tcPr>
          <w:p w14:paraId="47D07C2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(кол-во раз)</w:t>
            </w:r>
          </w:p>
        </w:tc>
        <w:tc>
          <w:tcPr>
            <w:tcW w:w="851" w:type="dxa"/>
          </w:tcPr>
          <w:p w14:paraId="2437F54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11CA84F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14:paraId="215B79C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59F" w14:paraId="30544B45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2C361AA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32A935D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2082286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Поднимание ног до хвата руками в висе на гимнастической стенке </w:t>
            </w:r>
          </w:p>
          <w:p w14:paraId="3C55E2D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(кол-во раз)</w:t>
            </w:r>
          </w:p>
        </w:tc>
        <w:tc>
          <w:tcPr>
            <w:tcW w:w="851" w:type="dxa"/>
          </w:tcPr>
          <w:p w14:paraId="45EB6A7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360C28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6212B63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2E43BD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08D93A6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0A1F58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F059F" w14:paraId="3D67A0C4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2CD8527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01E1ABB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3260" w:type="dxa"/>
          </w:tcPr>
          <w:p w14:paraId="498557F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(кол-во раз)</w:t>
            </w:r>
          </w:p>
        </w:tc>
        <w:tc>
          <w:tcPr>
            <w:tcW w:w="851" w:type="dxa"/>
          </w:tcPr>
          <w:p w14:paraId="1B8BB38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14:paraId="5973E5B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</w:tcPr>
          <w:p w14:paraId="4E41625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F059F" w14:paraId="7FDD951A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4B8F594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55606C4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F26D32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F80816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3260" w:type="dxa"/>
          </w:tcPr>
          <w:p w14:paraId="3FF1F3D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за 20 с (кол-во раз)</w:t>
            </w:r>
          </w:p>
        </w:tc>
        <w:tc>
          <w:tcPr>
            <w:tcW w:w="851" w:type="dxa"/>
          </w:tcPr>
          <w:p w14:paraId="402520C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6B6754A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7628374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F059F" w14:paraId="37993076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72ADFF7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182DEC7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34D57DA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за 20 с (кол-во раз)</w:t>
            </w:r>
          </w:p>
        </w:tc>
        <w:tc>
          <w:tcPr>
            <w:tcW w:w="851" w:type="dxa"/>
          </w:tcPr>
          <w:p w14:paraId="7D42432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2167CE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14:paraId="63C21550" w14:textId="77777777" w:rsidR="00CF059F" w:rsidRDefault="00CF059F" w:rsidP="00DB5A10">
            <w:pPr>
              <w:pStyle w:val="ac"/>
              <w:tabs>
                <w:tab w:val="left" w:pos="180"/>
                <w:tab w:val="center" w:pos="317"/>
              </w:tabs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27B879DA" w14:textId="77777777" w:rsidR="00CF059F" w:rsidRDefault="00CF059F" w:rsidP="00DB5A10">
            <w:pPr>
              <w:pStyle w:val="ac"/>
              <w:tabs>
                <w:tab w:val="left" w:pos="180"/>
                <w:tab w:val="center" w:pos="317"/>
              </w:tabs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20</w:t>
            </w:r>
          </w:p>
        </w:tc>
        <w:tc>
          <w:tcPr>
            <w:tcW w:w="851" w:type="dxa"/>
          </w:tcPr>
          <w:p w14:paraId="6B27673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1AFFD6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059F" w14:paraId="598B74B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0AE4E2C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09DBCF5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50AD420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Подъём туловища лежа на спине за 20 с (кол-во раз)</w:t>
            </w:r>
          </w:p>
        </w:tc>
        <w:tc>
          <w:tcPr>
            <w:tcW w:w="851" w:type="dxa"/>
          </w:tcPr>
          <w:p w14:paraId="21CAB3B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14:paraId="785DAE5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</w:tcPr>
          <w:p w14:paraId="3CF68CF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F059F" w14:paraId="218D4B46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14:paraId="560A64A7" w14:textId="77777777" w:rsidR="00CF059F" w:rsidRPr="00ED1725" w:rsidRDefault="00CF059F" w:rsidP="00DB5A10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  <w:p w14:paraId="67C44D6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борьба</w:t>
            </w:r>
          </w:p>
        </w:tc>
        <w:tc>
          <w:tcPr>
            <w:tcW w:w="1843" w:type="dxa"/>
          </w:tcPr>
          <w:p w14:paraId="70D985F6" w14:textId="77777777" w:rsidR="00CF059F" w:rsidRPr="00ED1725" w:rsidRDefault="00CF059F" w:rsidP="00DB5A10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  <w:p w14:paraId="63F514A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Силовая выносливость</w:t>
            </w:r>
          </w:p>
        </w:tc>
        <w:tc>
          <w:tcPr>
            <w:tcW w:w="3260" w:type="dxa"/>
          </w:tcPr>
          <w:p w14:paraId="4C25D588" w14:textId="77777777" w:rsidR="00CF059F" w:rsidRPr="00ED1725" w:rsidRDefault="00CF059F" w:rsidP="00DB5A10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</w:p>
          <w:p w14:paraId="627DA93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Приседания с партнером на плечах (кол-во раз)</w:t>
            </w:r>
          </w:p>
        </w:tc>
        <w:tc>
          <w:tcPr>
            <w:tcW w:w="851" w:type="dxa"/>
          </w:tcPr>
          <w:p w14:paraId="09D13830" w14:textId="77777777" w:rsidR="00CF059F" w:rsidRPr="00ED1725" w:rsidRDefault="00CF059F" w:rsidP="00DB5A10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  <w:p w14:paraId="3A654C6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5B31B3E8" w14:textId="77777777" w:rsidR="00CF059F" w:rsidRPr="00ED1725" w:rsidRDefault="00CF059F" w:rsidP="00DB5A10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  <w:p w14:paraId="1CCFC1F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14:paraId="69511624" w14:textId="77777777" w:rsidR="00CF059F" w:rsidRPr="00ED1725" w:rsidRDefault="00CF059F" w:rsidP="00DB5A10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  <w:p w14:paraId="66CB551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F059F" w14:paraId="0205EB7E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14:paraId="448D7B1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2B735B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Тяжелая атлетика</w:t>
            </w:r>
          </w:p>
        </w:tc>
        <w:tc>
          <w:tcPr>
            <w:tcW w:w="1843" w:type="dxa"/>
          </w:tcPr>
          <w:p w14:paraId="499353B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400595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Сила </w:t>
            </w:r>
          </w:p>
        </w:tc>
        <w:tc>
          <w:tcPr>
            <w:tcW w:w="5812" w:type="dxa"/>
            <w:gridSpan w:val="4"/>
          </w:tcPr>
          <w:p w14:paraId="0C70741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Толчок штанги двумя руками:</w:t>
            </w:r>
          </w:p>
          <w:p w14:paraId="5122582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Свой вес +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– отлично</w:t>
            </w:r>
          </w:p>
          <w:p w14:paraId="2D9C495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Свой вес            - хорошо</w:t>
            </w:r>
          </w:p>
          <w:p w14:paraId="5FB6C73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–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- удовлетворительно</w:t>
            </w:r>
          </w:p>
        </w:tc>
      </w:tr>
      <w:tr w:rsidR="00CF059F" w14:paraId="5C4BDAC3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</w:tcPr>
          <w:p w14:paraId="3827F81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064A65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Другие виды</w:t>
            </w:r>
          </w:p>
        </w:tc>
        <w:tc>
          <w:tcPr>
            <w:tcW w:w="1843" w:type="dxa"/>
            <w:vMerge w:val="restart"/>
          </w:tcPr>
          <w:p w14:paraId="604DC28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22D739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3260" w:type="dxa"/>
          </w:tcPr>
          <w:p w14:paraId="44B73B1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Бросок набивного мяча назад</w:t>
            </w:r>
          </w:p>
        </w:tc>
        <w:tc>
          <w:tcPr>
            <w:tcW w:w="851" w:type="dxa"/>
          </w:tcPr>
          <w:p w14:paraId="446200A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7EBEC0D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14:paraId="76F97D6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F059F" w14:paraId="013A1C0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651453A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57DA7F0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14:paraId="7447A99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3 кг"/>
              </w:smartTagPr>
              <w:r>
                <w:rPr>
                  <w:sz w:val="24"/>
                </w:rPr>
                <w:t>3 кг</w:t>
              </w:r>
            </w:smartTag>
            <w:r>
              <w:rPr>
                <w:sz w:val="24"/>
              </w:rPr>
              <w:t>) из-за головы вперед (м)</w:t>
            </w:r>
          </w:p>
        </w:tc>
        <w:tc>
          <w:tcPr>
            <w:tcW w:w="851" w:type="dxa"/>
          </w:tcPr>
          <w:p w14:paraId="7C432B8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850" w:type="dxa"/>
          </w:tcPr>
          <w:p w14:paraId="37EAA48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851" w:type="dxa"/>
          </w:tcPr>
          <w:p w14:paraId="3FB7977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CF059F" w14:paraId="1499904A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14:paraId="2D51043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Дзюдо </w:t>
            </w:r>
          </w:p>
        </w:tc>
        <w:tc>
          <w:tcPr>
            <w:tcW w:w="1843" w:type="dxa"/>
          </w:tcPr>
          <w:p w14:paraId="181A9DA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3260" w:type="dxa"/>
          </w:tcPr>
          <w:p w14:paraId="501DCF9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 бросков партнера на время</w:t>
            </w:r>
          </w:p>
        </w:tc>
        <w:tc>
          <w:tcPr>
            <w:tcW w:w="2552" w:type="dxa"/>
            <w:gridSpan w:val="3"/>
          </w:tcPr>
          <w:p w14:paraId="22B1A87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 нормативы</w:t>
            </w:r>
          </w:p>
        </w:tc>
      </w:tr>
    </w:tbl>
    <w:p w14:paraId="6181F9FF" w14:textId="5F647B59" w:rsidR="00CF059F" w:rsidRDefault="00CF059F"/>
    <w:p w14:paraId="2CDCDE46" w14:textId="77777777" w:rsidR="00CF059F" w:rsidRDefault="00CF059F">
      <w:pPr>
        <w:spacing w:after="160" w:line="278" w:lineRule="auto"/>
      </w:pPr>
      <w:r>
        <w:br w:type="page"/>
      </w:r>
    </w:p>
    <w:p w14:paraId="28CA24B3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lastRenderedPageBreak/>
        <w:t xml:space="preserve">Зачетные требования для дзюдоистов </w:t>
      </w:r>
    </w:p>
    <w:p w14:paraId="6DEEBF37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учебно-тренировочных групп 3-го года обучения</w:t>
      </w:r>
    </w:p>
    <w:p w14:paraId="7B2A992A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для контроля развития физических качеств</w:t>
      </w:r>
    </w:p>
    <w:p w14:paraId="2C42C796" w14:textId="77777777" w:rsidR="00CF059F" w:rsidRDefault="00CF059F" w:rsidP="00CF059F">
      <w:pPr>
        <w:pStyle w:val="ac"/>
        <w:ind w:firstLine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976"/>
        <w:gridCol w:w="851"/>
        <w:gridCol w:w="992"/>
        <w:gridCol w:w="851"/>
      </w:tblGrid>
      <w:tr w:rsidR="00CF059F" w14:paraId="1C527CAE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27" w:type="dxa"/>
            <w:vMerge w:val="restart"/>
          </w:tcPr>
          <w:p w14:paraId="18EF8B8E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двигательной деятельности</w:t>
            </w:r>
          </w:p>
        </w:tc>
        <w:tc>
          <w:tcPr>
            <w:tcW w:w="1701" w:type="dxa"/>
            <w:vMerge w:val="restart"/>
          </w:tcPr>
          <w:p w14:paraId="38C973B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Развиваемое физическое качество</w:t>
            </w:r>
          </w:p>
        </w:tc>
        <w:tc>
          <w:tcPr>
            <w:tcW w:w="2976" w:type="dxa"/>
            <w:vMerge w:val="restart"/>
          </w:tcPr>
          <w:p w14:paraId="2368347B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Упражнения </w:t>
            </w:r>
          </w:p>
        </w:tc>
        <w:tc>
          <w:tcPr>
            <w:tcW w:w="2694" w:type="dxa"/>
            <w:gridSpan w:val="3"/>
          </w:tcPr>
          <w:p w14:paraId="6FB20ABA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лет</w:t>
            </w:r>
          </w:p>
        </w:tc>
      </w:tr>
      <w:tr w:rsidR="00CF059F" w14:paraId="240A3F83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127" w:type="dxa"/>
            <w:vMerge/>
          </w:tcPr>
          <w:p w14:paraId="2385E379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62745EA3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  <w:vMerge/>
          </w:tcPr>
          <w:p w14:paraId="255F909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5E3A0675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7316930A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b/>
                  <w:sz w:val="24"/>
                </w:rPr>
                <w:t>52 кг</w:t>
              </w:r>
            </w:smartTag>
          </w:p>
        </w:tc>
        <w:tc>
          <w:tcPr>
            <w:tcW w:w="992" w:type="dxa"/>
          </w:tcPr>
          <w:p w14:paraId="4413CCF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46ABBE2E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</w:p>
        </w:tc>
        <w:tc>
          <w:tcPr>
            <w:tcW w:w="851" w:type="dxa"/>
          </w:tcPr>
          <w:p w14:paraId="45ABD45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Св.</w:t>
            </w:r>
          </w:p>
          <w:p w14:paraId="6BFEAB9B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  <w:r>
              <w:rPr>
                <w:b/>
                <w:sz w:val="24"/>
              </w:rPr>
              <w:t xml:space="preserve"> </w:t>
            </w:r>
          </w:p>
        </w:tc>
      </w:tr>
      <w:tr w:rsidR="00CF059F" w14:paraId="26AB6CA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 w:val="restart"/>
          </w:tcPr>
          <w:p w14:paraId="3833552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45603A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2D79CC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1701" w:type="dxa"/>
            <w:vMerge w:val="restart"/>
          </w:tcPr>
          <w:p w14:paraId="74A72A9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C1A56B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976" w:type="dxa"/>
          </w:tcPr>
          <w:p w14:paraId="297EC08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7EAC6DB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992" w:type="dxa"/>
          </w:tcPr>
          <w:p w14:paraId="37F985D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851" w:type="dxa"/>
          </w:tcPr>
          <w:p w14:paraId="7A90F8F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CF059F" w14:paraId="10F445E0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1974FFFE" w14:textId="77777777" w:rsidR="00CF059F" w:rsidRDefault="00CF059F" w:rsidP="00DB5A10">
            <w:pPr>
              <w:pStyle w:val="ac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388D704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 w14:paraId="2518B50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4"/>
                </w:rPr>
                <w:t>60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3FE481B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992" w:type="dxa"/>
          </w:tcPr>
          <w:p w14:paraId="3C52071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851" w:type="dxa"/>
          </w:tcPr>
          <w:p w14:paraId="31E7495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CF059F" w14:paraId="6B70097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0629649E" w14:textId="77777777" w:rsidR="00CF059F" w:rsidRDefault="00CF059F" w:rsidP="00DB5A10">
            <w:pPr>
              <w:pStyle w:val="ac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7D05A46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 w14:paraId="5C80637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</w:rPr>
                <w:t>100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4475F0F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992" w:type="dxa"/>
          </w:tcPr>
          <w:p w14:paraId="7BA9971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851" w:type="dxa"/>
          </w:tcPr>
          <w:p w14:paraId="3416D82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</w:tr>
      <w:tr w:rsidR="00CF059F" w14:paraId="239D8644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44271EC0" w14:textId="77777777" w:rsidR="00CF059F" w:rsidRDefault="00CF059F" w:rsidP="00DB5A10">
            <w:pPr>
              <w:pStyle w:val="ac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2BD3786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Выносливость </w:t>
            </w:r>
          </w:p>
        </w:tc>
        <w:tc>
          <w:tcPr>
            <w:tcW w:w="2976" w:type="dxa"/>
          </w:tcPr>
          <w:p w14:paraId="6ABEDA4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4"/>
                </w:rPr>
                <w:t>1500 м</w:t>
              </w:r>
            </w:smartTag>
            <w:r>
              <w:rPr>
                <w:sz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</w:rPr>
              <w:t>мин.,с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51" w:type="dxa"/>
          </w:tcPr>
          <w:p w14:paraId="36C91EA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992" w:type="dxa"/>
          </w:tcPr>
          <w:p w14:paraId="5CAAABD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851" w:type="dxa"/>
          </w:tcPr>
          <w:p w14:paraId="1A900F0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CF059F" w14:paraId="35A8315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6D34A8CE" w14:textId="77777777" w:rsidR="00CF059F" w:rsidRDefault="00CF059F" w:rsidP="00DB5A10">
            <w:pPr>
              <w:pStyle w:val="ac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183CD95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 w14:paraId="716A33F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>
                <w:rPr>
                  <w:sz w:val="24"/>
                </w:rPr>
                <w:t>800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1258A3B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92" w:type="dxa"/>
          </w:tcPr>
          <w:p w14:paraId="6D8E39D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2,35</w:t>
            </w:r>
          </w:p>
        </w:tc>
        <w:tc>
          <w:tcPr>
            <w:tcW w:w="851" w:type="dxa"/>
          </w:tcPr>
          <w:p w14:paraId="044DBF1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CF059F" w14:paraId="6BF288A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 w:val="restart"/>
          </w:tcPr>
          <w:p w14:paraId="1078BC1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2D51CD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4BF62E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Гимнастика </w:t>
            </w:r>
          </w:p>
        </w:tc>
        <w:tc>
          <w:tcPr>
            <w:tcW w:w="1701" w:type="dxa"/>
            <w:vMerge w:val="restart"/>
          </w:tcPr>
          <w:p w14:paraId="7D43189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213E27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FE4390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Силовая выносливость</w:t>
            </w:r>
          </w:p>
        </w:tc>
        <w:tc>
          <w:tcPr>
            <w:tcW w:w="2976" w:type="dxa"/>
          </w:tcPr>
          <w:p w14:paraId="116C080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(кол-во раз)</w:t>
            </w:r>
          </w:p>
        </w:tc>
        <w:tc>
          <w:tcPr>
            <w:tcW w:w="851" w:type="dxa"/>
          </w:tcPr>
          <w:p w14:paraId="787BAEA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</w:tcPr>
          <w:p w14:paraId="3BE847E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14:paraId="591A95D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59F" w14:paraId="0C48C7D8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5270858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41C0057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 w14:paraId="7E9F0D4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Поднимание ног до хвата руками в висе на гимнастической стенке (кол-во раз)</w:t>
            </w:r>
          </w:p>
        </w:tc>
        <w:tc>
          <w:tcPr>
            <w:tcW w:w="851" w:type="dxa"/>
          </w:tcPr>
          <w:p w14:paraId="36CE706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8BC18F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14:paraId="53173A0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D1A57D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36A8B48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121E48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F059F" w14:paraId="24037440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 w:val="restart"/>
          </w:tcPr>
          <w:p w14:paraId="5F2750C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253E20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7136AB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Гимнастика </w:t>
            </w:r>
          </w:p>
        </w:tc>
        <w:tc>
          <w:tcPr>
            <w:tcW w:w="1701" w:type="dxa"/>
            <w:vMerge w:val="restart"/>
          </w:tcPr>
          <w:p w14:paraId="6EF169C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E733DA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611D59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976" w:type="dxa"/>
          </w:tcPr>
          <w:p w14:paraId="553CB19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за 20 с (кол-во раз)</w:t>
            </w:r>
          </w:p>
        </w:tc>
        <w:tc>
          <w:tcPr>
            <w:tcW w:w="851" w:type="dxa"/>
          </w:tcPr>
          <w:p w14:paraId="1476BC1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A1B637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</w:tcPr>
          <w:p w14:paraId="77C408F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699278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14:paraId="2C8D3AD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116D55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059F" w14:paraId="5C64EDB2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14:paraId="338F889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24775AA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 w14:paraId="11DC833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за 20 с (кол-во раз)</w:t>
            </w:r>
          </w:p>
        </w:tc>
        <w:tc>
          <w:tcPr>
            <w:tcW w:w="851" w:type="dxa"/>
          </w:tcPr>
          <w:p w14:paraId="53A1CB3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</w:tcPr>
          <w:p w14:paraId="00FCC8D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</w:tcPr>
          <w:p w14:paraId="7CB239E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F059F" w14:paraId="4B8DB63A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26FFBEA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C42B3B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Спортивная борьба</w:t>
            </w:r>
          </w:p>
        </w:tc>
        <w:tc>
          <w:tcPr>
            <w:tcW w:w="1701" w:type="dxa"/>
          </w:tcPr>
          <w:p w14:paraId="65F618A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D1D757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Силовая выносливость</w:t>
            </w:r>
          </w:p>
        </w:tc>
        <w:tc>
          <w:tcPr>
            <w:tcW w:w="2976" w:type="dxa"/>
          </w:tcPr>
          <w:p w14:paraId="5E30678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Приседания с партнером на плечах (вес партнера одинаковый с дзюдоистом) (кол-во раз)</w:t>
            </w:r>
          </w:p>
        </w:tc>
        <w:tc>
          <w:tcPr>
            <w:tcW w:w="851" w:type="dxa"/>
          </w:tcPr>
          <w:p w14:paraId="0200148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81FAC1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14:paraId="521A120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D316F7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</w:tcPr>
          <w:p w14:paraId="7C8D8CB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D5CC8B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F059F" w14:paraId="497C7CDB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1694B86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273C98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Тяжелая атлетика</w:t>
            </w:r>
          </w:p>
        </w:tc>
        <w:tc>
          <w:tcPr>
            <w:tcW w:w="1701" w:type="dxa"/>
          </w:tcPr>
          <w:p w14:paraId="0F07D03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9CA6A2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Сила </w:t>
            </w:r>
          </w:p>
        </w:tc>
        <w:tc>
          <w:tcPr>
            <w:tcW w:w="2976" w:type="dxa"/>
          </w:tcPr>
          <w:p w14:paraId="2556194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73158A5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Толчок штанги двумя руками</w:t>
            </w:r>
          </w:p>
        </w:tc>
        <w:tc>
          <w:tcPr>
            <w:tcW w:w="2694" w:type="dxa"/>
            <w:gridSpan w:val="3"/>
          </w:tcPr>
          <w:p w14:paraId="1C6936F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+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- отлично, </w:t>
            </w:r>
          </w:p>
          <w:p w14:paraId="0B6EC29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– хорошо, </w:t>
            </w:r>
          </w:p>
          <w:p w14:paraId="332C671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–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- удовлетворительно</w:t>
            </w:r>
          </w:p>
        </w:tc>
      </w:tr>
      <w:tr w:rsidR="00CF059F" w14:paraId="032EB97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47CEB5A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Дзюдо </w:t>
            </w:r>
          </w:p>
        </w:tc>
        <w:tc>
          <w:tcPr>
            <w:tcW w:w="1701" w:type="dxa"/>
          </w:tcPr>
          <w:p w14:paraId="601C78B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976" w:type="dxa"/>
          </w:tcPr>
          <w:p w14:paraId="3F4F567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 бросков партнеров через спину на время</w:t>
            </w:r>
          </w:p>
        </w:tc>
        <w:tc>
          <w:tcPr>
            <w:tcW w:w="2694" w:type="dxa"/>
            <w:gridSpan w:val="3"/>
          </w:tcPr>
          <w:p w14:paraId="61B54BE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норматив</w:t>
            </w:r>
          </w:p>
        </w:tc>
      </w:tr>
    </w:tbl>
    <w:p w14:paraId="7A7115F6" w14:textId="77777777" w:rsidR="000201E3" w:rsidRDefault="000201E3"/>
    <w:p w14:paraId="49F9D6D1" w14:textId="63239D26" w:rsidR="00CF059F" w:rsidRDefault="00CF059F"/>
    <w:p w14:paraId="6850A533" w14:textId="77777777" w:rsidR="00CF059F" w:rsidRDefault="00CF059F">
      <w:pPr>
        <w:spacing w:after="160" w:line="278" w:lineRule="auto"/>
      </w:pPr>
      <w:r>
        <w:br w:type="page"/>
      </w:r>
    </w:p>
    <w:p w14:paraId="2CA6FE39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lastRenderedPageBreak/>
        <w:t>Зачетные требования</w:t>
      </w:r>
    </w:p>
    <w:p w14:paraId="1D7394F8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для дзюдоистов тренировочных групп</w:t>
      </w:r>
    </w:p>
    <w:p w14:paraId="7626B3C6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4-5-го года обучения (15-16 лет)</w:t>
      </w:r>
    </w:p>
    <w:p w14:paraId="45CBB049" w14:textId="77777777" w:rsidR="00CF059F" w:rsidRDefault="00CF059F" w:rsidP="00CF059F">
      <w:pPr>
        <w:pStyle w:val="ac"/>
        <w:ind w:firstLine="0"/>
        <w:jc w:val="center"/>
        <w:rPr>
          <w:b/>
        </w:rPr>
      </w:pPr>
      <w:r>
        <w:rPr>
          <w:b/>
        </w:rPr>
        <w:t>Для контроля развития физических качеств</w:t>
      </w:r>
    </w:p>
    <w:p w14:paraId="3236B604" w14:textId="77777777" w:rsidR="00CF059F" w:rsidRDefault="00CF059F" w:rsidP="00CF059F">
      <w:pPr>
        <w:pStyle w:val="ac"/>
        <w:ind w:firstLine="0"/>
        <w:jc w:val="center"/>
        <w:rPr>
          <w:b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276"/>
        <w:gridCol w:w="2126"/>
        <w:gridCol w:w="851"/>
        <w:gridCol w:w="850"/>
        <w:gridCol w:w="851"/>
        <w:gridCol w:w="850"/>
        <w:gridCol w:w="851"/>
        <w:gridCol w:w="850"/>
      </w:tblGrid>
      <w:tr w:rsidR="00CF059F" w14:paraId="4CFAC279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334" w:type="dxa"/>
            <w:vMerge w:val="restart"/>
          </w:tcPr>
          <w:p w14:paraId="77F17497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двигательной </w:t>
            </w:r>
            <w:proofErr w:type="gramStart"/>
            <w:r>
              <w:rPr>
                <w:b/>
                <w:sz w:val="24"/>
              </w:rPr>
              <w:t>деятель-</w:t>
            </w:r>
            <w:proofErr w:type="spellStart"/>
            <w:r>
              <w:rPr>
                <w:b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14:paraId="0512CD74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Развиваемое </w:t>
            </w:r>
            <w:proofErr w:type="spellStart"/>
            <w:proofErr w:type="gramStart"/>
            <w:r>
              <w:rPr>
                <w:b/>
                <w:sz w:val="24"/>
              </w:rPr>
              <w:t>физичес</w:t>
            </w:r>
            <w:proofErr w:type="spellEnd"/>
            <w:r>
              <w:rPr>
                <w:b/>
                <w:sz w:val="24"/>
              </w:rPr>
              <w:t>-кое</w:t>
            </w:r>
            <w:proofErr w:type="gramEnd"/>
            <w:r>
              <w:rPr>
                <w:b/>
                <w:sz w:val="24"/>
              </w:rPr>
              <w:t xml:space="preserve"> качество</w:t>
            </w:r>
          </w:p>
        </w:tc>
        <w:tc>
          <w:tcPr>
            <w:tcW w:w="2126" w:type="dxa"/>
            <w:vMerge w:val="restart"/>
          </w:tcPr>
          <w:p w14:paraId="3D6093B6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  <w:p w14:paraId="3D0F8C47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Упражнения </w:t>
            </w:r>
          </w:p>
        </w:tc>
        <w:tc>
          <w:tcPr>
            <w:tcW w:w="5103" w:type="dxa"/>
            <w:gridSpan w:val="6"/>
          </w:tcPr>
          <w:p w14:paraId="18854D7F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занимающихся</w:t>
            </w:r>
          </w:p>
        </w:tc>
      </w:tr>
      <w:tr w:rsidR="00CF059F" w14:paraId="469E1827" w14:textId="77777777" w:rsidTr="00DB5A1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34" w:type="dxa"/>
            <w:vMerge/>
          </w:tcPr>
          <w:p w14:paraId="4B0384C8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6109CAEA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14:paraId="4FBA602D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gridSpan w:val="3"/>
          </w:tcPr>
          <w:p w14:paraId="3C089123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лет</w:t>
            </w:r>
          </w:p>
        </w:tc>
        <w:tc>
          <w:tcPr>
            <w:tcW w:w="2551" w:type="dxa"/>
            <w:gridSpan w:val="3"/>
          </w:tcPr>
          <w:p w14:paraId="2FB4D00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лет</w:t>
            </w:r>
          </w:p>
        </w:tc>
      </w:tr>
      <w:tr w:rsidR="00CF059F" w14:paraId="371F2FF7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3A11680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48D1E3C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71B814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53BB85E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4F1CC8BC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b/>
                  <w:sz w:val="24"/>
                </w:rPr>
                <w:t>52 кг</w:t>
              </w:r>
            </w:smartTag>
          </w:p>
        </w:tc>
        <w:tc>
          <w:tcPr>
            <w:tcW w:w="850" w:type="dxa"/>
          </w:tcPr>
          <w:p w14:paraId="1E4DC54B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28967E6D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</w:p>
        </w:tc>
        <w:tc>
          <w:tcPr>
            <w:tcW w:w="851" w:type="dxa"/>
          </w:tcPr>
          <w:p w14:paraId="307CED92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</w:p>
        </w:tc>
        <w:tc>
          <w:tcPr>
            <w:tcW w:w="850" w:type="dxa"/>
          </w:tcPr>
          <w:p w14:paraId="43B2C8F0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</w:p>
          <w:p w14:paraId="3CD3834B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b/>
                  <w:sz w:val="24"/>
                </w:rPr>
                <w:t>52 кг</w:t>
              </w:r>
            </w:smartTag>
          </w:p>
        </w:tc>
        <w:tc>
          <w:tcPr>
            <w:tcW w:w="851" w:type="dxa"/>
          </w:tcPr>
          <w:p w14:paraId="1960A180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</w:p>
          <w:p w14:paraId="2B206964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</w:p>
        </w:tc>
        <w:tc>
          <w:tcPr>
            <w:tcW w:w="850" w:type="dxa"/>
          </w:tcPr>
          <w:p w14:paraId="1577FC85" w14:textId="77777777" w:rsidR="00CF059F" w:rsidRDefault="00CF059F" w:rsidP="00DB5A10">
            <w:pPr>
              <w:pStyle w:val="ac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74 кг"/>
              </w:smartTagPr>
              <w:r>
                <w:rPr>
                  <w:b/>
                  <w:sz w:val="24"/>
                </w:rPr>
                <w:t>74 кг</w:t>
              </w:r>
            </w:smartTag>
          </w:p>
        </w:tc>
      </w:tr>
      <w:tr w:rsidR="00CF059F" w14:paraId="11E04249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 w:val="restart"/>
          </w:tcPr>
          <w:p w14:paraId="427FF2A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18D5F1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6785CE7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1276" w:type="dxa"/>
            <w:vMerge w:val="restart"/>
          </w:tcPr>
          <w:p w14:paraId="134DC42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96A023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126" w:type="dxa"/>
          </w:tcPr>
          <w:p w14:paraId="62E4358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67E72AD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850" w:type="dxa"/>
          </w:tcPr>
          <w:p w14:paraId="2A62E13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851" w:type="dxa"/>
          </w:tcPr>
          <w:p w14:paraId="2E67629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850" w:type="dxa"/>
          </w:tcPr>
          <w:p w14:paraId="4F3DD94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851" w:type="dxa"/>
          </w:tcPr>
          <w:p w14:paraId="12C548E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50" w:type="dxa"/>
          </w:tcPr>
          <w:p w14:paraId="358A335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CF059F" w14:paraId="58331E8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635BAE6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4F3E94F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14:paraId="2EE6732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4"/>
                </w:rPr>
                <w:t>60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59DC25F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50" w:type="dxa"/>
          </w:tcPr>
          <w:p w14:paraId="6DAA22B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51" w:type="dxa"/>
          </w:tcPr>
          <w:p w14:paraId="3301BA9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850" w:type="dxa"/>
          </w:tcPr>
          <w:p w14:paraId="6460080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851" w:type="dxa"/>
          </w:tcPr>
          <w:p w14:paraId="5321A25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50" w:type="dxa"/>
          </w:tcPr>
          <w:p w14:paraId="4C5E496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</w:tr>
      <w:tr w:rsidR="00CF059F" w14:paraId="6849A739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3C26212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1DD2399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14:paraId="24F85C0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</w:rPr>
                <w:t>100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66F044C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850" w:type="dxa"/>
          </w:tcPr>
          <w:p w14:paraId="2A8B48E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851" w:type="dxa"/>
          </w:tcPr>
          <w:p w14:paraId="3C78B21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  <w:tc>
          <w:tcPr>
            <w:tcW w:w="850" w:type="dxa"/>
          </w:tcPr>
          <w:p w14:paraId="7D55E77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851" w:type="dxa"/>
          </w:tcPr>
          <w:p w14:paraId="639D8D6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850" w:type="dxa"/>
          </w:tcPr>
          <w:p w14:paraId="2E46AC3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</w:tr>
      <w:tr w:rsidR="00CF059F" w14:paraId="04255EEC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6CA12F7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7EA6C86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Выносли-вость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5F64533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4"/>
                </w:rPr>
                <w:t>1500 м</w:t>
              </w:r>
            </w:smartTag>
            <w:r>
              <w:rPr>
                <w:sz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</w:rPr>
              <w:t>иин,с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51" w:type="dxa"/>
          </w:tcPr>
          <w:p w14:paraId="26D95FC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850" w:type="dxa"/>
          </w:tcPr>
          <w:p w14:paraId="7C3C970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  <w:tc>
          <w:tcPr>
            <w:tcW w:w="851" w:type="dxa"/>
          </w:tcPr>
          <w:p w14:paraId="3B7BE9A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850" w:type="dxa"/>
          </w:tcPr>
          <w:p w14:paraId="1BBF5EF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  <w:tc>
          <w:tcPr>
            <w:tcW w:w="851" w:type="dxa"/>
          </w:tcPr>
          <w:p w14:paraId="17AC206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850" w:type="dxa"/>
          </w:tcPr>
          <w:p w14:paraId="4162BE2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4,55</w:t>
            </w:r>
          </w:p>
        </w:tc>
      </w:tr>
      <w:tr w:rsidR="00CF059F" w14:paraId="7B79456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28B7302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16BFB073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14:paraId="52E0E28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>
                <w:rPr>
                  <w:sz w:val="24"/>
                </w:rPr>
                <w:t>800 м</w:t>
              </w:r>
            </w:smartTag>
            <w:r>
              <w:rPr>
                <w:sz w:val="24"/>
              </w:rPr>
              <w:t xml:space="preserve"> (с)</w:t>
            </w:r>
          </w:p>
        </w:tc>
        <w:tc>
          <w:tcPr>
            <w:tcW w:w="851" w:type="dxa"/>
          </w:tcPr>
          <w:p w14:paraId="18600C9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850" w:type="dxa"/>
          </w:tcPr>
          <w:p w14:paraId="37D0071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  <w:tc>
          <w:tcPr>
            <w:tcW w:w="851" w:type="dxa"/>
          </w:tcPr>
          <w:p w14:paraId="42AD28C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</w:tc>
        <w:tc>
          <w:tcPr>
            <w:tcW w:w="850" w:type="dxa"/>
          </w:tcPr>
          <w:p w14:paraId="0802BE0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851" w:type="dxa"/>
          </w:tcPr>
          <w:p w14:paraId="6C3FE01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850" w:type="dxa"/>
          </w:tcPr>
          <w:p w14:paraId="6983AC6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CF059F" w14:paraId="11FE1FD3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 w:val="restart"/>
          </w:tcPr>
          <w:p w14:paraId="7669634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44127E3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4812C0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A838BF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</w:t>
            </w:r>
            <w:proofErr w:type="spellEnd"/>
            <w:r>
              <w:rPr>
                <w:sz w:val="24"/>
              </w:rPr>
              <w:t xml:space="preserve">-тика </w:t>
            </w:r>
          </w:p>
        </w:tc>
        <w:tc>
          <w:tcPr>
            <w:tcW w:w="1276" w:type="dxa"/>
            <w:vMerge w:val="restart"/>
          </w:tcPr>
          <w:p w14:paraId="639C969B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94AB46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11F7326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535462B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Силовая </w:t>
            </w:r>
            <w:proofErr w:type="spellStart"/>
            <w:r>
              <w:rPr>
                <w:sz w:val="24"/>
              </w:rPr>
              <w:t>выносли-вость</w:t>
            </w:r>
            <w:proofErr w:type="spellEnd"/>
          </w:p>
        </w:tc>
        <w:tc>
          <w:tcPr>
            <w:tcW w:w="2126" w:type="dxa"/>
          </w:tcPr>
          <w:p w14:paraId="675CF30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(кол-во раз)</w:t>
            </w:r>
          </w:p>
        </w:tc>
        <w:tc>
          <w:tcPr>
            <w:tcW w:w="851" w:type="dxa"/>
          </w:tcPr>
          <w:p w14:paraId="73E3615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51A9A6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14:paraId="18A3349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826765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14:paraId="069641B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D63009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6A1A59C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FF3E91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14:paraId="1B42B6A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965280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68BEC50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99987D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059F" w14:paraId="6405344A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5D17A2E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6ED1CCDD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14:paraId="01AD1CAC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Поднимание ног до хвата руками в висе на гимнастической стенке (кол-во раз)</w:t>
            </w:r>
          </w:p>
        </w:tc>
        <w:tc>
          <w:tcPr>
            <w:tcW w:w="851" w:type="dxa"/>
          </w:tcPr>
          <w:p w14:paraId="693192A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DD3016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2E9D83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30194D6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5BAB5C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6DC022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14:paraId="714ABBB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B0FAAD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31A4B8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22D06E2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11FC96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B7D89F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14:paraId="0A21DE7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060FF2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4297FA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371295D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F0A213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2A9B80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059F" w14:paraId="25603AA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 w:val="restart"/>
          </w:tcPr>
          <w:p w14:paraId="36B3D59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2C170D54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B671DD2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</w:t>
            </w:r>
            <w:proofErr w:type="spellEnd"/>
            <w:r>
              <w:rPr>
                <w:sz w:val="24"/>
              </w:rPr>
              <w:t xml:space="preserve">-тика </w:t>
            </w:r>
          </w:p>
        </w:tc>
        <w:tc>
          <w:tcPr>
            <w:tcW w:w="1276" w:type="dxa"/>
            <w:vMerge w:val="restart"/>
          </w:tcPr>
          <w:p w14:paraId="0DEFADA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3EE58129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  <w:p w14:paraId="0598E32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126" w:type="dxa"/>
          </w:tcPr>
          <w:p w14:paraId="554F202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на перекладине за 20 с (кол-во раз)</w:t>
            </w:r>
          </w:p>
        </w:tc>
        <w:tc>
          <w:tcPr>
            <w:tcW w:w="851" w:type="dxa"/>
          </w:tcPr>
          <w:p w14:paraId="5791D2A8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04B6A5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383BA0B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29151C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14:paraId="7BFB8CE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C59173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00DC73B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450327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14:paraId="33AD945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51FC18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14:paraId="4E502EE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524F1E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59F" w14:paraId="42ACDDDD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  <w:vMerge/>
          </w:tcPr>
          <w:p w14:paraId="77B7D51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6276AFD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14:paraId="7E43C475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за 20 с (кол-во раз)</w:t>
            </w:r>
          </w:p>
        </w:tc>
        <w:tc>
          <w:tcPr>
            <w:tcW w:w="851" w:type="dxa"/>
          </w:tcPr>
          <w:p w14:paraId="08D4AD0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1FF789A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20C2A49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630AC8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</w:tcPr>
          <w:p w14:paraId="7457FDC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EAEA3D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3CD12B8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3F7FB69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14:paraId="218C321F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A6B8763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14:paraId="2A35965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4D4617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F059F" w14:paraId="502D588F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</w:tcPr>
          <w:p w14:paraId="7CC83ED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</w:t>
            </w:r>
            <w:proofErr w:type="spellEnd"/>
            <w:r>
              <w:rPr>
                <w:sz w:val="24"/>
              </w:rPr>
              <w:t>-ная борьба</w:t>
            </w:r>
          </w:p>
        </w:tc>
        <w:tc>
          <w:tcPr>
            <w:tcW w:w="1276" w:type="dxa"/>
          </w:tcPr>
          <w:p w14:paraId="2920FE2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Силовая </w:t>
            </w:r>
            <w:proofErr w:type="spellStart"/>
            <w:r>
              <w:rPr>
                <w:sz w:val="24"/>
              </w:rPr>
              <w:t>выносли-вость</w:t>
            </w:r>
            <w:proofErr w:type="spellEnd"/>
          </w:p>
        </w:tc>
        <w:tc>
          <w:tcPr>
            <w:tcW w:w="2126" w:type="dxa"/>
          </w:tcPr>
          <w:p w14:paraId="71C3E64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Приседания с партнером на плечах (вес партнера одинаковый с дзюдоистом) (кол-во раз)</w:t>
            </w:r>
          </w:p>
        </w:tc>
        <w:tc>
          <w:tcPr>
            <w:tcW w:w="851" w:type="dxa"/>
          </w:tcPr>
          <w:p w14:paraId="03661B25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F2C1CE6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A5DA82D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14:paraId="5609B3AB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4D3E817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1FA4E2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14:paraId="2A945142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16FE21D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2E64751E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5EEDD51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514C15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684A660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14:paraId="0939B7B9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649F420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5E2720C7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14:paraId="1E215221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7F587BAC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</w:p>
          <w:p w14:paraId="008D84D4" w14:textId="77777777" w:rsidR="00CF059F" w:rsidRDefault="00CF059F" w:rsidP="00DB5A10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59F" w14:paraId="25FC24D4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</w:tcPr>
          <w:p w14:paraId="76AB51D8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Тяжелая атлетика </w:t>
            </w:r>
          </w:p>
        </w:tc>
        <w:tc>
          <w:tcPr>
            <w:tcW w:w="1276" w:type="dxa"/>
          </w:tcPr>
          <w:p w14:paraId="256FC65A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Сила </w:t>
            </w:r>
          </w:p>
        </w:tc>
        <w:tc>
          <w:tcPr>
            <w:tcW w:w="2126" w:type="dxa"/>
          </w:tcPr>
          <w:p w14:paraId="4C194057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Толчок штанги двумя руками</w:t>
            </w:r>
          </w:p>
        </w:tc>
        <w:tc>
          <w:tcPr>
            <w:tcW w:w="5103" w:type="dxa"/>
            <w:gridSpan w:val="6"/>
          </w:tcPr>
          <w:p w14:paraId="7FC614AE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+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– отлично</w:t>
            </w:r>
          </w:p>
          <w:p w14:paraId="6D145790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Свой вес – хорошо,</w:t>
            </w:r>
          </w:p>
          <w:p w14:paraId="40700EFF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Свой вес –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4"/>
                </w:rPr>
                <w:t>5 кг</w:t>
              </w:r>
            </w:smartTag>
            <w:r>
              <w:rPr>
                <w:sz w:val="24"/>
              </w:rPr>
              <w:t xml:space="preserve"> - удовлетворительно</w:t>
            </w:r>
          </w:p>
        </w:tc>
      </w:tr>
      <w:tr w:rsidR="00CF059F" w14:paraId="1C352BC1" w14:textId="77777777" w:rsidTr="00DB5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4" w:type="dxa"/>
          </w:tcPr>
          <w:p w14:paraId="551DAAD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Дзюдо </w:t>
            </w:r>
          </w:p>
        </w:tc>
        <w:tc>
          <w:tcPr>
            <w:tcW w:w="1276" w:type="dxa"/>
          </w:tcPr>
          <w:p w14:paraId="6E2FBB11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Быстрота </w:t>
            </w:r>
          </w:p>
        </w:tc>
        <w:tc>
          <w:tcPr>
            <w:tcW w:w="2126" w:type="dxa"/>
          </w:tcPr>
          <w:p w14:paraId="3828678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 бросков партнеров через спину на время</w:t>
            </w:r>
          </w:p>
        </w:tc>
        <w:tc>
          <w:tcPr>
            <w:tcW w:w="5103" w:type="dxa"/>
            <w:gridSpan w:val="6"/>
          </w:tcPr>
          <w:p w14:paraId="01184C56" w14:textId="77777777" w:rsidR="00CF059F" w:rsidRDefault="00CF059F" w:rsidP="00DB5A10">
            <w:pPr>
              <w:pStyle w:val="ac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 норматив</w:t>
            </w:r>
          </w:p>
        </w:tc>
      </w:tr>
    </w:tbl>
    <w:p w14:paraId="3DE3B1AA" w14:textId="77777777" w:rsidR="00CF059F" w:rsidRDefault="00CF059F"/>
    <w:p w14:paraId="1B64EB87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36094C3E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38DE0D5B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2A69D2C4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53AE4BB5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53D36646" w14:textId="38C75FAD" w:rsidR="00CF059F" w:rsidRDefault="00CF059F" w:rsidP="00CF059F">
      <w:pPr>
        <w:pStyle w:val="ac"/>
        <w:ind w:firstLine="0"/>
        <w:jc w:val="center"/>
        <w:rPr>
          <w:i/>
        </w:rPr>
      </w:pPr>
      <w:r>
        <w:rPr>
          <w:i/>
        </w:rPr>
        <w:lastRenderedPageBreak/>
        <w:t>По соревновательной подготовке</w:t>
      </w:r>
    </w:p>
    <w:p w14:paraId="7007705B" w14:textId="77777777" w:rsidR="00CF059F" w:rsidRDefault="00CF059F" w:rsidP="00CF059F">
      <w:pPr>
        <w:pStyle w:val="ac"/>
      </w:pPr>
      <w:r>
        <w:t>Для 15-летних дзюдоистов – выполнить 2-й разряд. Для 16-летних дзюдоистов – выполнить норматив 1-го разряда.</w:t>
      </w:r>
    </w:p>
    <w:p w14:paraId="686E4699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69973904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69733BB2" w14:textId="77777777" w:rsidR="00CF059F" w:rsidRDefault="00CF059F" w:rsidP="00CF059F">
      <w:pPr>
        <w:pStyle w:val="ac"/>
        <w:ind w:firstLine="0"/>
        <w:jc w:val="center"/>
        <w:rPr>
          <w:i/>
        </w:rPr>
      </w:pPr>
    </w:p>
    <w:p w14:paraId="04C6156D" w14:textId="77777777" w:rsidR="00CF059F" w:rsidRDefault="00CF059F" w:rsidP="00CF059F">
      <w:pPr>
        <w:pStyle w:val="ac"/>
        <w:ind w:firstLine="0"/>
        <w:jc w:val="center"/>
        <w:rPr>
          <w:i/>
        </w:rPr>
      </w:pPr>
      <w:r>
        <w:rPr>
          <w:i/>
        </w:rPr>
        <w:t>По самообороне</w:t>
      </w:r>
    </w:p>
    <w:p w14:paraId="3E30B071" w14:textId="77777777" w:rsidR="00CF059F" w:rsidRDefault="00CF059F" w:rsidP="00CF059F">
      <w:pPr>
        <w:pStyle w:val="ac"/>
      </w:pPr>
      <w:r>
        <w:t>Защита ногой от удара противника ногой, защита коленом от ударов ногой, защита от колющего удара ножом, разворачивая туловище, защита от удара кулаком отшагивая назад, защита от удара ногой в прыжке.</w:t>
      </w:r>
    </w:p>
    <w:p w14:paraId="6CEDC194" w14:textId="77777777" w:rsidR="00CF059F" w:rsidRDefault="00CF059F" w:rsidP="00CF059F">
      <w:pPr>
        <w:pStyle w:val="ac"/>
      </w:pPr>
      <w:r>
        <w:t>Способы сопровождения противника: перегибая локоть через предплечье; через плечи.</w:t>
      </w:r>
    </w:p>
    <w:p w14:paraId="7828457F" w14:textId="77777777" w:rsidR="00CF059F" w:rsidRDefault="00CF059F" w:rsidP="00CF059F">
      <w:pPr>
        <w:pStyle w:val="ac"/>
      </w:pPr>
      <w:r>
        <w:t>Защита от угрозы пистолетом спереди, сбоку, сзади. Защита при нападении 2-3 человек. Самозащита вдвоем против одного, двух, трех человек (для 16-летних дзюдоистов).</w:t>
      </w:r>
    </w:p>
    <w:p w14:paraId="38F38FE2" w14:textId="77777777" w:rsidR="00CF059F" w:rsidRDefault="00CF059F"/>
    <w:sectPr w:rsidR="00CF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E3"/>
    <w:rsid w:val="000201E3"/>
    <w:rsid w:val="00057B95"/>
    <w:rsid w:val="00C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D7ED2"/>
  <w15:chartTrackingRefBased/>
  <w15:docId w15:val="{74092731-A348-40AA-A99D-0270F5AF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1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1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1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1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1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1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1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1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1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01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1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01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01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1E3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F059F"/>
    <w:pPr>
      <w:ind w:firstLine="567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CF059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2025-11-26T14:14:00Z</cp:lastPrinted>
  <dcterms:created xsi:type="dcterms:W3CDTF">2025-11-26T14:07:00Z</dcterms:created>
  <dcterms:modified xsi:type="dcterms:W3CDTF">2025-11-26T14:15:00Z</dcterms:modified>
</cp:coreProperties>
</file>